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ПОДГОТОВКЕ К НАПИСАНИЮ ИТОГОВОГО СОЧИНЕНИЯ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2020/2021 УЧЕБНОМ ГОДУ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УЧИТЕЛЕЙ РУССКОГО ЯЗЫКА И ЛИТЕРАТУРЫ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(изложение) как допуск к ЕГЭ выпускников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– это надпредметная форма итоговой проверки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речевых компетенций обучающегося, выявления уровня его речевой культуры, оценки умения выпускника рассуждать по избранной теме, аргументировать свою позицию.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Цели проведения итогового сочинения: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самосознания школьников, умения мыслить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доказывать свою позицию;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потребности в чтении, повышение читательской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культуры;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повышение уровня речевой культуры.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 проведения итогового сочинения: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обеспечение допуска к государственной итоговой аттестации;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 – форма индивидуальных достижений абитуриентов.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Итоговая письменная работа проверяет широту кругозора выпускника, умение мыслить и доказывать свою позицию, способность создавать развернутое, логически выстроенное и аргументированное высказывание по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самостоятельно выбранной из данного круга вопросов проблеме, что предполагает изложение собственной точки зрения с опорой на произведение (произведения) отечественной и мировой литературы: художественные произведения, дневники, мемуары, публицистику, произведения устного народного творчества, кроме произведений малых жанров.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по желанию могут писать выпускники прошлых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 для представления его результатов при поступлении в вузы.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написания итогового сочинения – 3 часа 55 минут.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(изложение) проводится в первую среду декабря.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Экзаменационный комплект включает 5 тем сочинений из закрытого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перечня (по одной теме от каждого открытого тематического направления).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Темы сочинений станут известны выпускникам за 15 минут до начала экзамена. Результатом итогового сочинения (изложения) будет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к сдаче единого государственного экзамена и государственного выпускного экзамена допустят только выпускников, получивших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Темы, как и в прошлом году, будут сформированы по часовым поясам.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 оценивается по пяти критериям. К проверке по критериям оценивания допускаются итоговые сочинения, соответствующие установленным требованиям.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Требование №1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Объём итогового сочинения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рекомендуемое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количество слов – от 350.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невыполнение требования № 1 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работу в целом (такое итоговое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 не проверяется по требованию №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Самостоятельность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написания итогового сочинения (изложения)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критериям оценивания).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Требование №2.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Самостоятельность написания итогового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выполняется самостоятельно. 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даётся в свободной форме). Объём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цитирования не должен превышать объём собственного текста участника.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сочинение признано несамостоятельным, то выставляется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невыполнение требования № 2 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работу в целом (такое сочинение не проверяется по критериям оценивания).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 оценивается по пяти критериям (Критерий 1 и Критерий 2 являются ключевыми):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Соответствие теме;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Аргументация, привлечение литературного материала;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Композиция и логика рассуждения;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Качество письменной речи;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Грамотность.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Проверяют сочинения (изложения) комиссии образовательных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организаций или экспертные комиссии, созданные на муниципальном / региональном уровнях.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Открытые тематические направления итоговых сочинений 2020-2021 учебного года, разработанные Советом по вопросам проведения итогового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при Министерстве образования и науки Российской Федерации под председательством Натальи Солженицыной, президента Русского общественного фонда Александра Солженицына, размещены на официальном сайте Федерального института педагогических измерений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http://www.fipi.ru/ege-i-gve-11/itogovoe-sochinenie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качестве тематических направлений в 2020 - 2021 учебном году предлагаются следующие: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Забвению не подлежит.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и другие.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Время перемен.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Разговор с собой.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Между прошлым и будущим: портрет моего поколения.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Традиционно экзаменационный комплект будет включать пять тем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сочинений из закрытого перечня (по одной теме от каждого открытого тематического направления), причём темы будут составлены в соответствии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принципами посильности, ясности и точности постановки проблемы.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 является литературоцентричным, так как содержит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требование построения аргументации с обязательной опорой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литературный материал. Литературоцентричность экзамена связана с традицией российской школы, в которой чтение и изучение литературного произведения всегда играло важную роль.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Особый акцент сделан на том, что простой ссылки на тот или иной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художественный текст в итоговом сочинении недостаточно. Опора на литературное произведение подразумевает осмысление его текста в рамках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темы (на уровне смыслового анализа текста; интерпретации тематики и проблематики, сюжета и литературных характеров; комплексного анализа произведения в единстве формы и содержания в аспекте выбранной темы).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составлении тем итогового сочинения соблюдаются определенные требования. Темы для итогового сочинения должны: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соответствовать открытым направлениям тем итогового сочинения;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соответствовать надпредметному характеру итогового сочинения (не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нацеливать на литературоведческий анализ конкретного произведения);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соответствовать литературоцентричному характеру итогового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(давать возможность широкого выбора литературного материала,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который выпускник будет опираться в своих рассуждениях);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нацеливать на рассуждение (наличие проблемы в формулировке);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соответствовать возрастным особенностям выпускников (как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основных участников), времени, отведенному на написание сочинения (3 часа 55 минут);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 ясными, грамотными и разнообразными по формулировкам.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(литературный компонент является обязательным 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успешного выполнения работы)1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Совет по вопросам проведения итогового сочинения при Министерстве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 и науки Российской Федерации под председательством Натальи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Солженицыной, президента Русского общественного фонда Александра Солженицына, неоднократно указывал на то, что сочинение носит метапредметный характер, то есть позволяет судить о гражданской, морально-нравственной зрелости ученика, что является итогом обучения и воспитания в школе.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 в предыдущие годы, итоговое сочинение является допуском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выпускников к государственной итоговой аттестации. При этом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обучающиеся с ограниченными возможностями здоровья вправе выбрать написание изложения. В рамках открытых тематических направлений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итогового сочинения разрабатываются конкретные темы итогового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(подбираются тексты изложений) для каждого часового пояса отдельно. Конкретные темы итогового сочинения (тексты изложений)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доставляются в органы управления образованием на местах в день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 итогового сочинения (изложения).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Изложение вправе писать следующие категории лиц: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обучающиеся с ограниченными возможностями здоровья или детиинвалиды и инвалиды;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обучающиеся по образовательным программам среднего общего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методических рекомендациях кафедры филологического образования ГАОУ ДПО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ЛОИРО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учителя Ленинградской области найдут список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художественных произведений по пяти тематическим направлениям.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перечень, наряду с мировой классикой, вошли также произведения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современных авторов.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пособии представлены методические комментарии к тематическим направлениям, ключевые слова и цитаты, отражающие идеи направлений,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варианты формулировок тем сочинений, а также рекомендации по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по подготовке к итоговому сочинению (изложению) для участников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итогового сочинения (изложения) в 2019/2020 учебном году. – М., 2019. - С. 16. // fipi.ru планированию работы в процессе создания монологического высказывания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формата итогового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Забвению не подлежит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Примером глубокого осмысления этой проблемы могут служить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произведения художественной, философской, научной литературы, критики, публицистики, мемуарной прозы.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рамках данного направления нужно оценить такие непреходящие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ценности, как патриотизм, память, служение профессии, долг, честь;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осмыслить роль отдельных людей, их поступков в истории в целом, в прошлом и настоящем, определить их значение для будущего.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Одним из центральных событий, которое могут проанализировать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выпускники, является Великая Отечественная война. Военное время, как никакое другое, ставит личность в пограничную ситуацию и раскрывает все её скрытые потенциалы. Согласно указу президента, 2020 ‒ Год памяти и славы: в этом году исполнилось 75 лет со дня Победы в Великой Отечественной войне. Тема Великой Отечественной войны – вечная тема литературы, ее осмысление – важная составляющая духовного воспитания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взросления юного поколения, ее ключевая идея отражена в названии направления в целом: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Забвению не подлежит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Историческая память определяет национальную идею любви к Отчизне, земле, людям, Слову.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понятия: историческая память, долг, исторический урок, подвиг, мужество, Отечество, прошлое, настоящее, будущее, роль личности, жизненный путь, культурное достояние.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Цитаты (ключевая идея направления)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зная прошлого, невозможно понять подлинный смысл настоящего и цели будущего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Горький).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Память противостоит уничтожающей силе времени. Это свойство памяти чрезвычайно важно. Принято элементарно делить время на прошедшее, настоящее и будущее. Но благодаря памяти прошедшее входит в настоящее,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будущее как бы предугадывается настоящим, соединенным с прошедшим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Д.С. Лихачев).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человек может лучше выразить волю и дух народа, как органического целого, чем все, чем всё человеческое количество. На этом основано значение великих людей в исторической жизни народов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 Бердяев).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те по-настоящему мертвы, о ком полностью забыли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пословица).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уходит – память остаётся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пословица).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цветок, лучше всего произрастающий на могилах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Ж.Санд).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вот единственная месть и единственное прощение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Борхес).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утрата не информации, а ценности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Круглов).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вторая смерть, которой великие натуры страшатся больше, чем первой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Буффлер).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вот тайна вечной молодости. Мы стареем только из-за памяти. Мы слишком мало забываем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Э.М. Ремарк).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Забвение – защитный механизм души, некоторые стёкла должны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покрываться копотью, чтобы можно было не ослепнуть, глядя на завтрашний день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Элтанг).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память наша вообще лжёт, давая возможность выжить, – старается смягчить невыносимое, покрывая его налётом забвения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Э.М. Ремарк).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не подозревает, как много он способен забыть. Это и великое благо и страшное зло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Э.М. Ремарк).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Знаете, почему всегда будут новые войны? Потому что память подделывает воспоминания. Это сито, которое пропускает и предаёт забвению всё ужасное, превращая прошлое в сплошное приключение. В воспоминаниях-то каждый герой. О войне имеют право рассказывать только павшие – они прошли её до конца. Но их-то как раз заставили умолкнуть навеки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Э.М.Ремарк).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Знание прошлого никогда не убивает, убивает незнание прошлого.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Медленно, но неотвратимо, потому что меняет личность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Б.Васильев).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Полтава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Медный всадник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Борис Годунов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М.Ю. Лермонтов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Бородино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Н.А. Некрасов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Севастопольские 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Г. Достоевская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мой жизни – Федор Достоевский. Воспоминания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Чуковская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Записки об Анне Ахматовой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И. Солженицын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круге первом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Архипелаг ГУЛАГ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Шаламов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Колымские 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Ахматова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Реквием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Адамович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Хатынская повесть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 Симонов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Живые и мертвые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С.С. Смирнов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Брестская крепость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Быков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Обелиск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Сотников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Дожить до рассвета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Бондарев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Батальоны просят огня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Горячий снег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Васильев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зори здесь тихие …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списках не значился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Астафьев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Пастух и пастушка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Где-то гремит война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Бакланов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Навеки девятнадцатилетние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Полевой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Повесть о настоящем человеке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В.П. Катаев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Сын полка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Казакевич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Звезда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Фадеев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Молодая гвардия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Шолохов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Судьба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сражались за Родину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А.Т. Твардовский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Василий Тёркин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Кондратьев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А.И. Приставкин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Ночевала тучка золотая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В.П. Некрасов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окопах Сталинграда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Алексиевич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Цинковые мальчики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Чернобыльская молитва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С. Лихачев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блокадном Ленинграде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Мысли о жизни. Воспоминания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Данииле Гранине. Воспоминания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Составители: М. Чернышева-Гранина,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Манилова)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Воскобойников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Кирилл и Мефодий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А. Лиханов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Деревянные кони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Тынянов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Пушкин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Кюхля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Г. Углов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Сердце хирурга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 Станиславский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Моя жизнь в искусстве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Жженов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Прожитое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Казаков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Актерская книга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Захаров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Контакты на разных уровнях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Ульянов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Реальность и мечта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Баталов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Судьба и ремесло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Рязанов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Неподведённые итоги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Лановой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Летят за днями дни…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Никулин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Почти серьезно…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Варламов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Пришвин, или Гений жизни: Биографическое повествование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Шукшин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Мишин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чем молчит лед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Ирвинг Стоун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Жажда жизни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Морис Дрюон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Александр Македонский, или Роман о боге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Ш. де Костер.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Тиль Уленшпигель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Веркин.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Облачный полк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Дж. Бойн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Мальчик в полосатой пижаме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и другие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раскрытии тем, связанных с названным направлением,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целесообразно обратиться к различным формам человеческого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центре размышлений выпускников в рамках данного направления 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сложные, зачастую противоречивые отношения, возникающие в мире. В чём причины таких противоречий? Как найти понимание среди людей, как жить в социальном и культурном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общежитии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сделать так, чтобы тебя слушали и слышали, принимали и ценили? На все эти вопросы ищут ответы герои художественных произведений и благодаря именно этому поиску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учатся вести самый удивительный и интересный диалог человека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слова: личность, общество, социум, диалог, конфликт,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терпимость, жизненный путь, поиск духовных истин, гармония,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мировоззрение.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Цитаты (ключевая идея направления)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Стать личностью означает определить себя во времени и пространстве,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выйти из толпы, не выходя из неё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Васильев)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не любим людей не потому, что они злы, но мы считаем их злыми потому, что не любим 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Любовь есть невероятное по мощи влечение душ друг к другу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Б.Васильев).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Любовь есть невероятное по мощи влечение душ друг к другу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Б.Васильев).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Никто не смеет соваться в чужую жизнь. Пусть человек решает сам за себя.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Помочь ему – можно, а указывать – 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Стейнбек).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Потребность любить сильна в человеке, корни её достигают удивительных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глубин, разветвляясь и укрепляясь в самом сердце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Уэльбек).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в состоянии оценить себя лишь по отношению к другому. Оттого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общение становится невыносимым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Уэльбек).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Люди не сходны: те любят одно, а другие – другое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Гомер).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наши взаимоотношения с окружающим миром отражают наше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отношение к самому себе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Луиза Хей).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 худшего наказания для человека, чем остаться одному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Нортон).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Осознание и знание того, что на Земле еще есть человек, с которым у тебя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взаимопонимание, даже несмотря на разную форму обрамления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мыслей, способно превратить жизнь на Земле в Рай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И.В. Гёте).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Насколько мы переживаем мир по-разному, настолько мы, по существу, живём в разных мирах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Р. Лэйнг).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Истинная сущность любви состоит в том, чтобы отказаться от сознания самого себя, забыть себя в другом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и, однако, в этом исчезновении и забвении обрести самого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Гегель).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я начал любить себя, я понял, что при любых обстоятельствах я нахожусь в правильном месте в правильное время, и всё происходит исключительно в нужный момент, поэтому я могу быть спокоен. Теперь я называю это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Уверенность в себе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Ч. Чаплин).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Одиночество отталкивает. Оно овеяно грустью и не может вызывать в людях ни интереса, ни симпатии. Человек стыдится своего одиночества. Но в той или иной степени одиночество – удел каждого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Ч.Чаплин).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 – это не другие, ад – когда нет других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(A.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Уэлдон).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когда мы говорим, что человек ответствен, то это не означает, что он ответствен только за свою индивидуальность. Он отвечает за всех людей. (Ж.Сартр).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за всех и во всём виноват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Ф.М. Достоевский).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других нас раздражает не отсутствие совершенства, а отсутствие сходства с нами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Сантаяна)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Подумай, как трудно изменить себя самого, и ты поймешь, сколь ничтожны твои возможности изменить других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Вольтер).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Любящий человек живёт в любящем мире. Враждебно настроенный человек живёт во враждебном мире: каждый встречный служит вам зеркалом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К.Кейс).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делай другим то, что ты хотел бы, чтобы они делали для тебя. У вас могут быть разные вкусы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Д.Б. Шоу).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Великий вопрос жизни – как жить среди людей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Камю).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Всё, что раздражает в других, может вести к пониманию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К.Г. Юнг).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Встреча двух личностей подобна контакту двух химических веществ: если есть хоть малейшая реакция, изменяются оба элемента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К.Г. Юнг).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всегда был и будет самым любопытным явлением для человека...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В.Г. Белинский).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Тот, кто думает, что может обойтись без других, сильно ошибается; но тот, кто думает, что другие не могут обойтись без него, ошибается ещё сильнее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Ларошфуко).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Первое, что нужно усвоить во взаимоотношениях с другими людьми, – это то, что им нельзя мешать быть счастливыми – так, как они того хотят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Г.Джеймс).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есть тайна. Её надо разгадать, и ежели будешь разгадывать всю жизнь, то не говори, что потерял время 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Ф.М. Достоевский).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люди, посланные нам – это наше отражение. И посланы они для того, чтобы мы, смотря на этих людей, исправляли свои ошибки, и когда мы их исправляем, эти люди либо тоже меняются, либо уходят из нашей жизни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Б.Пастернак).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Гармония – это сочетание противоположностей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Аристотель).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человек несёт ответственность перед всеми людьми за всех людей и за всё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Ф.М. Достоевский).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Грибоедов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Горе от ума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Капитанская дочка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Станционный смотритель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Дубровский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Н.В. Гоголь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Мертвые души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М.Ю. Лермонтов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нашего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Мцыри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А.Н. Островский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Ф.М. Достоевский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Бедные люди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Кроткая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Преступление и наказание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Униженные и оскорблённые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И.С. Тургенев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Дворянское гнездо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Накануне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Отрочество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А.П. Чехов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Дама с собачкой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Ионыч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Крыжовник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Куприн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Олеся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Гранатовый браслет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Поединок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Горький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Старуха Изергиль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В.Г. Короленко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дурном обществе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 подземелья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Шолохов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Платонов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Пастернак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Доктор Живаго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К.Г. Паустовский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Телеграмма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Астафьев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Последний поклон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В.Г. Распутин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Уроки французского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Васильев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стреляйте в белых лебедей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Железников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Чучело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А.И. Солженицын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Матрёнин двор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Каверин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Два капитана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Ю.В. Трифонов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Обмен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Вампилов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Старший сын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Утиная охота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Алексин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Сердечная недостаточность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Ю.П. Казаков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Тихое утро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Б.П. Екимов. Рассказы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Улицкая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Дочь Бухары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Петросян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Дом, в котором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П. Санаев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Похороните меня за плинтусом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Габова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пускайте Рыжую на озеро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Шекспир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Гамлет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Гюго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Отверженные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Ш. Бронте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Джен Эйр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Теккерей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Ярмарка тщеславия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Эрих Мария Ремарк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товарища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Кафка.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Превращение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Голдинг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Повелитель мух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Дж. Сэлинджер.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 пропастью во ржи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Дж. Оруэлл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«1984»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Хаксли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дивный новый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Аромштам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отдыхают ангелы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перемен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рамках данного направления можно будет поразмышлять 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мемуаристику, научную литературу, публицистику), а также на собственный опыт осмысления жизни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большом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его проблемами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противоречиями4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и пространство – две важные составляющие жизни любого из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нас. Человек, обладающий неповторимыми личностными чертами, талантом, притязаниями, всегда есть часть истории страны, мира, эпохи. Как время формирует и меняет нас? Какие ценности должны быть вневременными?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найти себя в огромном мироздании? Для ответа на эти вопросы можно обратиться к художественным произведениям, где литературные герои проживают эпохальные исторические события, определяющие их настоящее и будущее, проходят путь нравственного перерождения и восхождения.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слова: время, эпохальное событие, перемены,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мировоззрение, непреложные ценности, жизненный путь, нравственный выбор.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Цитаты (ключевая идея направления)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поступок ничто в сравнении с бесконечностью пространства и времени, а вместе с тем действие его бесконечно в пространстве и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Невозможно всегда быть героем, но всегда можно оставаться человеком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 Гёте).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будет хуже, лишь бы перемены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пословица).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Жить по-новому очень трудно. Жить прошедшим ещё трудней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М.А.Булгаков).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вы заметили, что вы на стороне большинства – это верный признак того, что пора меняться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Твен).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Перевороты и изменения, на которые по старому масштабу требовались бы века, теперь совершаются в десятилетия, даже в годы. История стала торопливой – гораздо более торопливой, чем наша мысль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Троцкий).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хотят, чтобы что-нибудь произошло, и все боятся, как бы чего-нибудь не случилось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Окуджава).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Всякий раз мы смотрим на вещи не только с другой стороны, но и другими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глазами – поэтому и считаем, что они переменились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Паскаль).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было, то и будет; и что делалось, то и будет делаться,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нет ничего нового под солнцем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Екклесиаст).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 нужно изменять, иначе он неконтролируемым образом начнёт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изменять нас самих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Лем).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уж устроена жизнь, что мы счастливы лишь предвкушением перемен;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сами же перемены для нас ничего не значат; они только что произошли, а мы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жаждем новых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Джонсон).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Перемены – это неизменность в меняющихся обстоятельствах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Батлер).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мире нет ничего постоянного, кроме непостоянства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Свифт).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Всякая перемена, даже перемена к лучшему, всегда сопряжена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неудобствами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Р. Хукер).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 старше становится человек, тем больше он противится переменам,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особенно переменам к лучшему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Стейнбек).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должны стать частью перемен, которые мы хотим видеть в мире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Махатма Ганди).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хотел изменить мир, но понял: единственное, что точно могу изменить, 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Хаксли).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сомневайтесь – группа мыслящих и убежденных людей может изменить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мир. На самом деле только так и бывает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Мид).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личность, строящаяся в каждый момент при помощи накопленного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опыта, непрерывно меняется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Бергсон).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Времена меняются, и мы меняемся вместе с ними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латинское изречение).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Глупец – это тот, кто никогда не меняется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О.М. Бартелеми).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Жизнь надо мешать чаще, чтобы она не закисала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Горький).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наслаждаемся красотой бабочки, но редко понимаем все те изменения,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через которые она прошла для достижения этой красоты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Энджелоу).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Меняйтесь раньше, чем вас заставят это сделать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Уэлч).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Пушкин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Капитанская дочка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Медный всадник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Н.А. Некрасов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Поэт и гражданин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бала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А.П. Чехов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Вишнёвый сад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Ионыч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А.А. Блок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Двенадцать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В.В. Маяковский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вы могли бы?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Булгаков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Белая гвардия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 Бабель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А.А. Фадеев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Разгром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Замятин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И. Солженицын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круге первом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Архипелаг ГУЛАГ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Можаев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Мужики и бабы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Адамович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Хатынская повесть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 Симонов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Живые и мертвые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Быков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Обелиск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Сотников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Дожить до рассвета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Бондарев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Батальоны просят огня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Горячий снег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Васильев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зори здесь тихие …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Астафьев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Пастух и пастушка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Где-то гремит война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Печальный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детектив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Бакланов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Навеки девятнадцатилетние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Полевой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Повесть о настоящем человеке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Казакевич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Звезда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Шолохов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Поднятая целина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Донские 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сражались за Родину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Кондратьев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Пастернак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Доктор Живаго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Алексиевич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Цинковые мальчики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Распутин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Прощание с Матёрой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Живи и помни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Пожар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Абрамов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Деревянные кони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Пелагея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Алька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Ю.В. Трифонов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 на набережной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Эрих Мария Ремарк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западном фронте без перемен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Триумфальная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Рей Бредбери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«451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градус по Фаренгейту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Пруст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поисках утраченного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Хемингуэй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ком звонит колокол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Разговор с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Названное направление побуждает к размышлению о том, что значит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 самим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Данная тематика связана с вопросами, которые человек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задаёт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себя – одна из главных и сложных задач, которую решают люди в юности. Как обрести внутреннюю гармонию и открыть формулу своего счастья? Что значит стать Человеком? Где границы поиска смысла жизни и разумного нигилизма? Как сделать верный выбор друзей, профессии, призвания – себя? Какое место моё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занимает в мироздании? Вереница вопросов, ответить на которые – значит открыть загадку, тайну собственной души. Литература - искусство, которое помогает это сделать: судьбы героев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обнажают перед читателями законы постижения любви к миру и себе.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слова: мировоззрение, моя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личность, призвание, поиск, нравственный выбор, смысл жизни, самопознание, самосовершенствование.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Цитаты (ключевая идея направления)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 жизни – в совершенствовании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Горький).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каждом человеке и его поступках всегда можно узнать самого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Л.Н.Толстой).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 быть собой. Всегда собой, изо всех сил собой, и тем больше, чем трудней: не примеривать чужие судьбы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Лем).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Отчаяться каждый может. А вот чтобы совладать с собой, нужно быть человеком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Стейнбек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Гроздья гнева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быть самим собой, человек должен быть самим собой, чего бы это ни стоило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Гранин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Иду на грозу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Секрет – в самодостаточности. В умении быть личностью, в умении быть счастливой с самой собой. Это трудно. Зато все остальное жизнь вам даст в подарок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Вествуд).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быть собой, нужно быть кем-то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С.Е. Лец).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Хочется быть самим собой, но совесть не позволяет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Б.Ю. Крутиер).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от кого-либо, чтобы он стал другим, – это всё равно, что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требовать от него, чтобы он прекратил быть самим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де Унамуно).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Стараться быть самим собой – единственное средство иметь успех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Стендаль).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Беда нынешней молодёжи в том, что они стараются объединиться на основе каких-то шумных действий, порой агрессивных. Это желание объединиться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того, чтобы не чувствовать себя одиноким – плохой симптом. Мне кажется, каждый человек должен учиться с детства находиться одному. Это не значит быть одиноким. Это значит – не скучать с самим собой. Человек, скучающий от одиночества, находится в опасности с нравственной точки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Тарковский).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человека – быть самим собой, а условие достижения этой цели – быть человеком для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Фромм).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Недостаточно быть счастливым, надо быть в мире с самим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Гюго "Отверженные").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‒ единственное существо, которое не хочет быть самим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А.Камю).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Каждый, кто желает этого, может слушать свой внутренний голос. Он есть внутри каждого из нас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Ганди).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Совесть развивается в борьбе со злом, и будущее добра обеспечивается бдительной памятью о побеждённом зле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Искандер).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Детская совесть в человеке ‒ как зародыш в зерне, без зародыша зерно не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прорастает. И что бы ни ждало нас на свете, правда пребудет вовеки, пока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рождаются и умирают люди...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Ч. Айтматов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Белый пароход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Жалок тот, в ком совесть нечиста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Борис Годунов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Человек, который теряет совесть, теряет всё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Меир).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Никакая вина не может быть предана забвению, пока о ней помнит совесть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Цвейг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Нетерпение сердца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Честь – это внешняя совесть, а совесть – это внутренняя честь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А.Шопенгауэр).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Совесть – нравственный наставник сердца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Смайлс).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Умение распознать собственные потребности, то есть понять, что тебе нужно на самом деле, само по себе огромное психологическое достижение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Маслоу).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Ключевой чисто человеческой чертой является самопознание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саморазвитие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Мамфорд).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Познай и воспитай самого себя, прежде чем воспитывать детей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Я.Корчак).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Большая часть людей не пробует выйти за пределы своих возможностей; за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свою жизнь они так и не пробуют узнать, на что они способны и на что – неспособны. Они не знают, что им не под силу... Обидно прожить жизнь, не узнав себя – человека, который был тебе вроде ближе всех и которого ты так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любил...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Гранин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 странная жизнь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Важнейший результат всякого образования – самопознание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Э.Фейхтерслебен).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 человек существует, он будет себя открывать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Богат).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пустые люди знают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Уайльд).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Познать себя можно только через большие испытания, большое горе или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большую любовь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Ривера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только те, кто сражается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Капитанская дочка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Евгений Онегин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 Грибоедов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Горе от ума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М.Ю. Лермонтов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нашего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 про купца Калашникова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Мцыри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Война и 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Отец Сергий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Ф.М. Достоевский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Преступление и наказание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Идиот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Записки из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подполья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И.С. Тургенев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Дворянское гнездо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Шолохов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Чехов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Ионыч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в футляре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Крыжовник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Черный монах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Короленко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Слепой музыкант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М.М. Пришвин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Кладовая солнца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Куприн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Гранатовый браслет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Олеся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Грин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Алые паруса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Полевой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Повесть о настоящем человеке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Пастернак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Доктор Живаго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Железников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Чучело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 Васильев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стреляйте в белых лебедей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В.П. Астафьев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Васюткино озеро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Каверин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Два капитана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Вампилов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Старший сын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Утиная охота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Алексин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Сердечная недостаточность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Ю.А. Яковлев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Воробьёв стёкла не выбивал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Улицкая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Дочь Бухары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Петросян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Дом, в котором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П. Санаев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Похороните меня за плинтусом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Габова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пускайте Рыжую на озеро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Шекспир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Гамлет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Гюго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Отверженные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Дефо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Робинзон Крузо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Теккерей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Ярмарка тщеславия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Эрих Мария Ремарк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товарища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У. Голдинг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Повелитель мух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И.В. Гете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Страдания юного Вертера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Фролов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к чему?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Бенджамин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Доклад о медузах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Дж. Робинсон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здесь была Марни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Гордер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 Софии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Тейт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 Хайтани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Взгляд кролика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Зузак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Книжный вор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Кузнецова.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Выдуманный жучок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 прошлым и будущим: портрет моего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поколения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Темы сочинений данного направления приглашают к размышлению о культурных запросах современного человека, его литературных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нравственных ориентиров молодежи, ее места в современном мире. О сущности сегодняшнего поколения, чертах людей ХХI века размышляют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современные писатели, ученые, журналисты, чья позиция имеет подчас дискуссионный характер, что даёт возможность высказать своё мнение в рамках обозначенной проблематики6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любую эпоху молодое поколение в чём-то отличается от старшего: в этом отличии заключается непрекращающаяся смена увлечений,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представлений об идеале и счастье, в нем звучит ритм времени. Каким видят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мир люди, рождённые в новом тысячелетии? Что для них является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приоритетным в выборе друзей, книг, профессии? Какие идеалы они исповедуют и что считают неприемлемым? Современные писатели посвоему исследуют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героев нашего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их портретах находят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узнаваемые черты молодых людей прошлого: неизменными остаются ценности любви, верности, духовной силы.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слова: современность, мое поколение, день сегодняшний, эпоха XXI века, непреходящие ценности, время и личность, вечное 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вещное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Цитаты (ключевая идея направления)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Каждое поколение имеет цель в самом себе, несёт оправдание и смысл в своей собственной жизни, в творимых им ценностях, а не в том, что оно является средством для поколений последующих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Николай Бердяев).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Молодость – время свежести благородных чувств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Н.Г. Чернышевский).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То, что было хорошо для наших родителей, для нашего поколения уже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недостаточно хорошо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Уайльд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Портрет Дориана Грея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Каждое поколение считает себя более умным, чем предыдущее, и более мудрым, чем последующее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Оруэлл).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Современный человек ничем не защищён от воздействия почти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беспрерывного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шума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радио, телевидение, вывески, реклама, кино – в основном это не просветляет, а затуманивает наш разум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Фромм).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должны знать изобретения наших предков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Ц.М. Туллий).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Всегда чти следы прошлого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Ц. Стаций).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Прошлое легче порицать, чем исправлять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Тит).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Каждое поколение восстает против отцов и дружит с дедами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Льюис Мамфорд).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тратим молодость на приобретение богатства, а богатство – на покупку молодости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 Коупленд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Поколение 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молодых есть все преимущества перед старыми. Все, кроме одного: старые знают, что каждое поколение приходит со своей правотой и своими иллюзиями. Молодые видят только свою правоту и склонны счесть её правотой окончательной. Умный Базаров был бы ещё умнее, если бы догадался, каким тупицей прослывёт он у первых эстетов и декадентов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Г.Адамович).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Мудрые люди говорят, что хорошо и почтенно идти по стопам предков,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если, конечно, они шли прямым путем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П. Младший).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Люди никогда не довольны настоящим и, по опыту имея мало надежды на будущее, украшают невозвратимое минувшее всеми цветами своего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воображения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Наше мрачное настоящее – это светлое будущее наших отцов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А.Ботвинников).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Молодость всегда имеет право надеяться на лучшее будущее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Д.Ф. Купер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Зверобой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Людям не дано жить чувствами будущих поколений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Б.Л. Васильев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Утоли моя печали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 образования состоит в том, чтобы подготовить молодёжь обучаться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течение всей жизни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Р.М. Хатчинс).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Молодёжь смотрит на мир глазами своих кумиров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Швебель).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Современный человек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торопящийся 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сознание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определяется отношением ко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А.Я. Гуревич).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Современный человек, занятый узкими проблемами своей специальности и профессии, погружён в них с головой и чаще всего не имеет возможности взглянуть на мир с высоты даже своего духовного роста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 Губерман).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Пожалуй, каждое поколение считает себя потерянным поколением, и, пожалуй, каждое поколение право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Джонг).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Величайшим достижением двадцать первого века стали малодушие,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лицемерие и страх перед общественным мнением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Минаев).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молодежь должна получить все возможности, чтобы проявить свой высший потенциал; перед молодыми людьми должна стоять большая цель; у них должны быть великие мечты, и они должны знать, что обладают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большими талантами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 Хесселбайн).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древнегреческом портале античного мира было начертано: познай самого себя. На портале современного мира будет начертано: будь самим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Уайльд).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Будущее лучше, чем прошлое. Несмотря ни на что, мир с каждым годом становится всё лучше, потому что разум человеческий, изменяя окружающий мир, делает его лучше. Делает руками, инструментами, внутренним чутьём, наукой и техникой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Р. Хайнлайн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Дверь в лето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Часто слышишь, что молодежь говорит: я не хочу жить чужим умом, я сам обдумаю. Зачем же тебе обдумывать обдуманное. Бери готовое и иди дальше.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этом сила человечества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Л.Н. Толстой).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погоне за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сокровищами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деньгами, славой, властью – современныйчеловек потерял нечто очень важное. Он потерял самого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Куатье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Дневник сумасшедшего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общество, где не почитают стариков, и общество, где не любят молодежь, равно несовершенны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Моруа).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Будущее приобретается в настоящем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 Джонсон).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Рекомендуемая литература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М.Ю. Лермонтов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И.С. Тургенев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Отцы и 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Петросян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Дом, в котором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П. Санаев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Похороните меня за плинтусом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Костевич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кончается джаз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 Лазаренская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 в ритме солнца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Т. Крюкова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Легко ли быть Нострадамусом в шестнадцать лет 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златом крыльце сидели...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Жвалевский и Е. Пастернак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всегда хорошее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 Славникова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Лёгкая голова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Л. Улицкая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Дед-шептун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 Хагерюп.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Маркус и Диана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Дж. Бердселл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Пендервики на улице Гардем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Пендервики на Чаячем мысу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Тор.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Остров в море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 Свинген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Баллада о сломанном носе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 Дашевская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Около музыки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Э. Веркин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Друг-апрель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 и С. Пономаревы.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 на развалинах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Крапивин. Произведения разных лет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 Воскобойников.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будет в порядке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Ю. Кузнецова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Испания. Первая работа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Х. Мураками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Охота на овец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Слушай песню ветра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Типичные ошибки, допущенные в итоговых сочинениях,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пути их преодоления.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 итоговых сочинений 2016 ‒ 2020 годов позволяет выявить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проблемы, возникшие у школьников на итоговом сочинении, и типичные ошибки, допущенные в данном виде работ. Поэтому в старшей школе 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повышения качества экзаменационных работ нужно наметить пути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предупреждения содержательно-структурных, логико-композиционных,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фактических и речевых ошибок.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Соотнесём типичные ошибки выпускников в итоговых сочинениях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критериями их оценки (см. Критерии оценивания итогового сочинения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изложения).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по критерию 1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 теме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непонимание формулировки темы и недостаточное внимание 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ракурсу постановки вопроса (в сочинениях 2016 – 2020 годов школьники часто расширяли содержание работы до уровня тематического направления, размышляли о войне, времени, доме, любви, чести и бесчестии, опыте и ошибках и т. п. без учета конкретного аспекта рассуждений, заявленного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теме); 2) неумение выявить ключевые слова в формулировке вопроса, чтобы направить свои рассуждения в правильное русло и не уйти от темы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нечёткое или искажённое понимание терминов или нравственнопсихологических понятий формулировки избранной темы.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Работу над итоговым сочинением следует начинать с выбора темы.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не пришлось менять тему сочинения во время экзамена, выпускник должен обдумать все пять предложенных тем и выбрать одну, где ему интересна поставленная проблема и знакомо литературное произведение,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которое можно привлечь для аргументации своих мыслей.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Обдумывание темы связано с пониманием значения каждого слова в её формулировке. Важно уяснить, какой краткий ответ на вопрос темы можно дать изначально, чтобы в сочинении этот ответ развернуто обосновать.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Выпускник должен помнить, что нельзя отклоняться от темы,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неоправданно расширяя её до рамок тематического направления или уходя от обозначенной в формулировке проблемы, потому что несоответствие теме ведёт к выставлению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незачета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критерию № 1 и, соответственно, за всю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работу, даже если она написана грамотно, логично и с привлечением литературного материала.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определить нужный ракурс темы, следует выявить в ее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формулировке ключевые слова, которые позволят, не уходя от тематического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направления, сузить тему до заданного в вопросе аспекта рассуждения.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выделили ключевые слова в отдельных темах прошлых лет: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важно уметь контролировать свои эмоции?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не кончается поединок чести с бесчестьем?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поражение ценнее победы?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Всегда ли опыт уберегает от жизненных ошибок?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 ли быть неравенство в дружбе?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Первые из выделенных слов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вопросительные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указывают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причинные (почему?) или условно-временные основания (когда?) действий человека, а также на альтернативность предполагаемого ответа (всегда ли? может ли?).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Второе выделенное слово в каждой теме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смысловое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есть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указывающее на тот ракурс ответа, которого должен придерживаться выпускник в своем рассуждении.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уяснения смысла терминов и понятий в формулировках тем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судьба, память, принцип, поражение, личность, время, дом, отечество, опыт, счастье, честь, выбор, ответственность, самолюбие, благородство, познание, путь, любовь, душевная работа, актуальность, классика и др.) в процессе подготовки к сочинению следует обращаться к философскому и психологическому словарям.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по критерию 2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Аргументация. Привлечение литературного материала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неумение сформулировать главную мысль сочинения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последовательно доказать ее в основной части высказывания;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неудачный подбор литературного материала для аргументации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 мыслей, неумелое включение его в работу;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неумение выбрать из ряда событий художественного произведения именно те, которые подтверждают главную мысль монологического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высказывания пишущего;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подмена анализа событий, тем, идей художественного произведения пересказом его фабулы;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искажение литературных текстов и фактические ошибки.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Следующий этап работы над сочинением требует определения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проблемы будущего высказывания, то есть формулирования главного вопроса, ответом на который станет созданный выпускником текст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сочинения. Многолетний опыт обучения сочинению ориентирует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школьников на то, что главной мыслью работы должна стать формулировка заголовка её основной части.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Наиболее уместными способами привлечения литературного материала в итоговое сочинение являются: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комментированный пересказ содержания литературного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произведения (использование пересказа будет удачным, если выпускник перескажет только те ключевые эпизоды, которые необходимы 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раскрытия темы, и не введёт в работу пересказ фрагментов, к теме не относящихся; будет сочетать в сочинении краткий и подробный пересказ, подтверждая свои мысли не только передачей сюжета, но и включением необходимых для раскрытия темы описаний – портретов, пейзажей и др., актуализируя важные смысловые детали; прокомментирует сведения о героях и событиях в русле той проблемы, которая обозначена в теме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актуализация проблематики литературного произведения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литературный материал должен быть привлечён в формате размышлений о проблемах художественного произведения, связанных с формулировкой темы; для этого важно подобрать для аргументации такое произведение, где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 выделить проблемы, созвучные теме; вначале нужно сформулировать главную проблему, то есть выделить главный вопрос, ответом на который станет текст сочинения, а затем обозначить более частные вопросы и соотнести их с проблемами, поставленными в произведении);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аспектная характеристика литературного героя (если выпускник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хочет построить свое высказывание на основе аспектной характеристики какого-либо литературного героя, то нужно выбрать такого персонажа, жизнь и поступки которого связаны с формулировкой темы, а также хорошо знать подробности жизни и судьбы героя, детали его портрета, речи, связанных с ним пейзажей и интерьеров, понимать авторское отношение к персонажу,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видеть динамику развития его образа, изменения в его характере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поступках);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обращение к системе образов произведения (из системы образов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должны быть выбраны главные или второстепенные герои, характеризуя которых школьник сможет обосновать свою позицию, размышления о них нужно строить в контексте темы сочинения; пересказ фрагментов, связанных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поступками героев, обязательно должен сопровождаться оценками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комментариями в русле темы);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сопоставление фрагментов и героев разных произведений (в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итоговом сочинении достаточно обратиться всего к одному произведению,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если выпускники хотят сопоставить эпизоды или персонажей разных произведений, то не следует выбирать такие книги, в которых героев и события трудно сопоставить по сходству или различию в ракурсе темы;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нельзя только упоминать героев или эпизоды, не демонстрируя знания текста и не аргументируя выдвинутых тезисов; размышления о героях и событиях разных произведений не должны вестись изолированно, нужно обязательно найти основания для их сопоставления).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успешного построения аргументов учащиеся могут выбрать как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одно, так и несколько художественных произведений. Опыт показывает, что,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правило, из нескольких произведений выпускники результативнее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выбирают необходимые составляющие сюжета. Кроме этого, анализ более чем одного текста демонстрирует и более широкий круг чтения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обучающихся. Необходимо отметить, что если в качестве аргументов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избирается один художественный текст, то можно рекомендовать учащимся строить размышления в рамках первого аргумента вокруг судьбы одного персонажа, в рамках второго аргумента – вокруг другого героя. С учетом родо-жанровой специфика художественного произведения чаще всего такую возможность позволяет реализовать роман: в нем ряд героев, на протяжении всего повествования читатель узнаёт перипетии их судеб и путь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формирования их характеров.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 итогового сочинения не предполагает обязательного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литературоведческого анализа художественного произведения, тем не менее нужно учитывать, что словесное произведение искусства строится по определённым законам жанра, поэтому нужно напомнить учащимся о ряде литературоведческих терминов (тема, идея, проблема, сюжет и др.), которые помогут им верно оформить размышления о художественных произведениях.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подготовительный период следует сориентировать школьников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выполнение различных тренировочных упражнений, предупреждающих неудачный выбор литературного материала и его неумелое включение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сочинение, например: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включить в пересказ фрагмента из произведения комментирование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оценку поступков героев;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сформулировать несколько аргументов для доказательства своих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мыслей, подкрепив их примерами из текста;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исключить из сочинения литературные примеры, не относящиеся к теме;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заменить перечисление произведений и авторов литературными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примерами, обратившись к системе персонажей, проблематике произведения и т. д.;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определить, соответствуют ли литературные примеры выдвинутым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тезисам и аргументам;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аргументировать тезис примерами, используя характеристику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литературного героя;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доказать свою мысль, сопоставив героев и события разных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исправить фактические ошибки (найти неточности в названиях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книг, в указании имен и фамилий, инициалов писателей и литературных героев; проверить правильность указания дат, места действия,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географических названий; восстановить последовательность событий;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выявить ошибки в пересказе содержания и передаче авторской позиции, в указании жанра и литературоведческих терминов; найти неточности в цитировании и постановке знаков препинания в цитатах).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предупреждения фактических ошибок следует научить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школьников проверять всю фактическую информацию по справочникам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энциклопедиям, включая Интернет-ресурсы, а также выполнять задания на поиск, исправление и обоснование фактических ошибок в текстах для тренировочных упражнений.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Важно ориентировать школьников на формат итогового сочинения и на уроках литературы, в процессе изучения художественных текстов,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акцентируя внимание на философских и нравственно-психологических проблемах произведений школьного курса и самостоятельно прочитанных книг.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Ошибки по критерию 3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Композиция и логика рассуждения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непродуманность структуры и композиции сочинения, логические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отсутствие смысловых связей между основными частями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сочинения, особенно между вступлением и заключением.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выбора и обдумывания темы, определения ключевых слов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главной мысли сочинения, подбора примерного литературного материала следует приступить к созданию и выстраиванию текста высказывания.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Нельзя начинать писать текст, не обдумав его структуру. Для этого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черновике нужно составить примерный план сочинения или перечислить смысловые фрагменты рассуждения, которые потом следует расположить в соответствии со своим замыслом. Неумение редактировать собственный текст, продумывая его структуру, ведет к погрешностям в композиции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Поэтому необходимо продумать структуру работы, содержание ее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смысловых частей и проблемы, которые нужно сформулировать во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вступлении, определить, какая главная мысль будет доказана в основной части и как в ней будут решены проблемы, поставленные во вступлении, а также какой ответ на вопрос темы будет дан в заключении и как оно будет перекликаться со вступлением и основной частью. Неумение выделить содержание смысловых частей сочинения, как правило, ведёт к структурным,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композиционным и логическим ошибкам.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 каждого абзаца основной части должно включать в себя тезис (мысль, требующую доказательств), аргументы (доказательства),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необходимые примеры (с использованием литературного материала), промежуточные выводы. В заключении следует дать краткий и точный ответ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вопрос темы, подвести итог всего рассуждения или использовать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уместную цитату, содержащую в себе суть главной мысли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 написанием заключения нужно перечитать вступление, вспомнив проблемы, поставленные в нём, и сделать так, чтобы заключение обязательно перекликалось со вступлением, так как отсутствие связи между ними является одной из самых распространённых содержательно-композиционных ошибок.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Школьник должен следить за соразмерностью частей сочинения,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вступление и заключение к которому должны вместе занимать не более трети всего объема работы, а основная часть – примерно две трети. Не следует делать вступление слишком расплывчатым и объемным, а заключение очень кратким, что часто наблюдается в работах выпускников.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предупреждения логико-композиционных ошибок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подготовительный период целесообразно выполнять следующие типы тренировочных упражнений: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сформулировать главный вопрос темы (озаглавить основную часть сочинения);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 1–2 главные проблемы, которые будут доказаны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основной части;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записать тезисы основной части и к каждому из них подобрать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несколько аргументов и примеров с учётом проблем, поставленных во вступлении;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сформулировать логические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мостики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 смысловыми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фрагментами основной части; найти и исправить в ней логические ошибки;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сопоставить вступление и заключение и определить их смысловые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связи; исправить заключение так, чтобы оно соответствовало вступлению;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дать оценку вступлениям и заключениям к двум сочинениям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общую тему;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оценить соразмерность частей сочинения и исправить его так,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части были соразмерными.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Ошибки по критерию 4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Качество письменной речи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низкое качество речи и речевые ошибки;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в процессе редактирования, переписывания и проверки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итоговом сочинении следует точно выражать мысли, используя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разнообразную лексику и различные грамматические конструкции, уместно употреблять термины, избегать речевых штампов и не допускать, чтобы низкое качество речи, в том числе речевые ошибки, существенно затрудняли понимание смысла высказывания.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Наиболее распространенными речевыми ошибками итоговых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сочинений являются: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употребление слова в несвойственном ему значении;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употребление иностилевых слов и выражений, речевые штампы,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канцеляризмы;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неуместное использование эмоционально окрашенных слов и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синтаксических конструкций;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немотивированное применение диалектных и просторечных слов и выражений;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смешение лексики разных исторических эпох;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нарушение лексической сочетаемости;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употребление лишнего слова (плеоназм);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речевые повторы, то есть повторение или двойное употребление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близких по смыслу слов или синонимов без оправданной необходимости (тавтология);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необоснованный пропуск слова;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 слов, приводящий к неоднозначному пониманию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профилактики речевых ошибок полезно предлагать школьникам следующие виды тренировочных упражнений: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и заменить слова, употреблённые в несвойственном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значении, речевые штампы, канцеляризмы;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обнаружить и устранить неоправданные речевые повторы,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нарушения лексической сочетаемости;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указать и исправить необоснованные пропуски слов, удалить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лишние слова (плеоназм);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исправить порядок слов, приводящий к неоднозначному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пониманию фразы.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того как черновик сочинения в основном написан, следует его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отредактировать: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выделить все необходимые абзацы, отделив доказательство каждого тезиса, и убрать необоснованные смысловые повторы одних и тех же мыслей;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обратить внимание на уместность логических переходов между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смысловыми частями высказывания;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исключить все сомнительные случаи, ведущие к фактическим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ошибкам;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заметить и устранить речевые ошибки и недочеты.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по критерию 5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Грамотность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подсчитываются по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нормам оценок для работ по русскому языку. При этом важно: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обратить внимание на сомнительные орфограммы и проверить их либо обратиться к орфографическому словарю;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 места возможных пунктуационных ошибок, которые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легко обнаружить при анализе внутренней структуры предложений.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переписывании сочинения следует помнить, что оно должно быть написано разборчивым почерком. Переписывая работу начисто, выпускник должен следить за временем, так как экспертами проверяется только текст, переписанный в выданный бланк, а черновик не учитывается.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Подготовительная работа по обучению итоговому сочинению должна проводиться систематически: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Для мониторинга умений написания итогового сочинения следует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провести не менее трех контрольных сочинений в течение года.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На уроках следует выполнять задания, связанные с формированием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конкретных умений, так и их комплекса, необходимого для написания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Работу над ошибками в сочинениях следует проводить с опорой на критерии оценки: цитировать фрагменты удачных работ; определять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направления доработки текстов (находить упущенные или неудачные повороты мыслей, практиковать альтернативный подбор доказательств и примеров или способов перехода от одной мысли к другой, продумывать варианты вступления и заключения, предлагать альтернативный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литературный контекст и др.)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Для улучшения качества сочинений полезно проводить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индивидуальные собеседования с учащимися по конкретным замечаниям к их работам.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повышения профессионализма учителей в обучении школьников итоговому сочинению необходимо актуализировать следующие аспекты методической работы: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изучение современной методической литературы и ресурсов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Интернета по проблемам подготовки к итоговому сочинению;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 формулировок тем, выявление ключевых слов и способов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сужения темы;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осмысление проблематики сочинения, формулировка его главной мысли;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способы включения литературного материала, рассмотрение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проблемы с опорой на выбранный материал, способы аргументации;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формулировка тезисов сочинения, умение строить доказательные рассуждения (тезис – доказательства – примеры – выводы);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продумывание композиции сочинения, его вступления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заключения, логические связи между его частями;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речевое оформление текста и оптимальные формы работы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черновиком.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 экзаменом выпускники должны быть знакомы с критериями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оценивания и инструкцией для участника итогового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Памятка выпускника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основании приведенного анализа ошибок учащихся определим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этапы построения монологического высказывания формата итогового сочинения и предложим вариант алгоритма, рассчитанного на целевую аудиторию выпускников: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1). Почувствуйте уважение к себе: Вы начинаете писать свой текст, 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значит, Вы думающий взрослый человек, способный оценить многое в этом мире.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2). Выберите одну из предложенных тем – руководствуйтесь в процессе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выбора сферой Ваших интересов, а также кругом Вашего чтения.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3). Если Вы уже выбрали тему, напишите на черновике значение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КАЖДОГО слова из ее формулировки: это интеллектуальная разминка – она поможет Вам настроиться на работу и понять содержание темы, подумайте,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слова являются смысловым центром высказывания.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4). Продумайте вступление – оно должно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ввести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читающего Вашу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работу в тему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потеряйте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ключевые слова из формулировки темы.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5). Напишите на черновике аргументы, подтверждающие Ваш тезис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(тезисы).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6). Напишите заключение: вернитесь к началу работы, сделайте вывод, соедините вступление и заключение.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7). Прочитайте Ваш черновик и ответьте на вопросы: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работе не менее четырех абзацев?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части сочинения связаны с темой? (Для ответа на этот вопрос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выделите в каждом Вашем абзаце ключевые слова из темы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или синонимы к ним);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абзацах-аргументах есть указание на автора и название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произведения, есть оценка событий художественного текста?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8). Если Вам что-то захотелось исправить, обязательно сделайте это.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9). Посчитайте слова.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Забыв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содержании, проверьте орфографию и пунктуацию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Вашего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11). Оформите чистовик и еще раз проверьте его.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12). Почувствуйте уважение к себе: Вы выполнили работу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художественное Слово позволило Вам вновь открыть непреложные вечные истины.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Примерные формулировки тем итогового сочинения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Типы формулировок тем итогового сочинения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процессе подготовки учащихся к декабрьскому сочинению нужно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учитывать тип формулировки темы. Условно можно выделить три основных типа формулировок тем: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Тема – вопрос;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Тема – цитата, далее следует вопрос, предполагающий согласие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несогласие с чьим-либо высказыванием;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Тема – посыл (констатирующая формулировка темы).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первом и втором типе тем в формулировке будет содержаться часть тезиса, который учащийся может использовать как ключевую идею сочинения – нужно перестроить вопросительное предложение в утвердительное, сохранив его главную содержательную часть. Например, тема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чем проявляется истинная доброта?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перестраивается в предложение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Истинная доброта проявляется в ….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утверждением О. де Бальзака: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Ткань нашей жизни соткана из перепутанных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нитей, добро и зло соседствуют в ней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»?» –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нашей жизни всегда есть место и добру, и злу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теме-посыле (этот тип формулировок наиболее редок, например: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Герои-мечтатели на страницах художественных произведений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только главный тезис сочинения обучающийся формулирует самостоятельно, в этом ему могут помочь идеи художественных произведений, избираемых в качестве подтверждения аргументов. Для этого с учащимися на занятиях в процессе исследования содержательных и формальных составляющих художественного текста нужно обсуждать идейные концепции всех тематических направлений.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Варианты формулировок тем итогового сочинения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Забвению не подлежит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чём, с вашей точки зрения, заключается значение слов О.Ф. Берггольц: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Никто не забыт и ничто не забыто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смысл выражения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историческая память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чём, с вашей точки зрения, заключается роль личности в истории?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Согласны ли Вы с утверждением В.И. Вернадского: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 есть проявление прошлого, как бы далеко оно от нас ни отстояло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Разделяете ли Вы слова М.В. Ломоносова: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Народ, не знающий своего прошлого, не имеет будущего?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Что, с вашей точки зрения, означает выражение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творить историю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Вы могли бы назвать творцом истории?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Почему, с вашей точки зрения, важно сохранять памятники культуры, созданные нашими предками?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Как Вы понимаете поговорку: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Иван, не помнящий своего родства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эхо войны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каких событиях, с вашей точки зрения, нельзя забывать?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Как Вы понимаете смысл пословицы: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уходит ‒ память остаётся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чём, с вашей точки зрения, заключается значение слов Чингиза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Айтматова: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не умирает до тех пор, пока живут знавшие 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 утверждением писателя-фронтовика Б. Васильева: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Знание прошлого никогда не убивает, убивает незнание прошлого. Медленно, но неотвратимо, потому что меняет личность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значение латинской пословицы: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Жизнь коротка, искусство вечно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Память о войне – ответственность перед прошлым и будущим.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Прошла война, прошла страда, но боль взывает к людям: давайте, люди,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никогда об этом не забудем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АТ. Твардовский)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Что даёт человеку чтение книг о прошедших войнах?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В чём ценность дружбы между народами?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Можно ли в жизни обойтись без творчества?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Почему тема войны не уходит из литературы?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Как Вы понимаете слова Л.Н. Толстого: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Искусство выполняет работут памяти: оно выбирает из потока времени наиболее яркое, волнующее, значительное и запечатлевает это в кристаллах книг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Уроки войны человеку XXI века.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Почему важно сохранять памятники культуры, созданные нашими предками?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 и другие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чём, с вашей точки зрения, заключается залог гармоничных отношений между людьми?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Что важно изменить в самом себе, чтобы лучше понимать других?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Какие правила успешного общения помогли Вам открыть художественные произведения?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Что во взаимоотношениях между людьми помогает преодолеть конфликт?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Как Вы понимаете слова А. Камю: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Великий вопрос жизни – как жить среди людей?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 утверждением А. Камю: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нас нет времени, чтобы стать самим собой. Его хватает лишь на то, чтобы быть счастливым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Близка ли Вам позиция Луция Аннея Сенеки: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Переноси с достоинством то, что изменить не можешь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смысл выражения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Семья – это семь 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Что, с вашей точки зрения, нужно делать, чтобы быть интересным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собеседником?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Согласны ли вы с мнением И.С. Тургенева, утверждавшего: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Настоящие столкновения – те, в которых до известной степени обе стороны правы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Почему, с вашей точки зрения, люди не всегда умеют слушать и слышать друг друга?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Согласны ли Вы с высказыванием Александра Радищева: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тогда станешь человеком, когда научишься видеть человека в другом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Почему, с вашей точки зрения, общество не принимает некоторых людей?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Согласны ли Вы с мнением В. Белинского: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Создаёт человека природа, но развивает и образует его общество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фразу А. де Сент-Экзюпери: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дороги ведут к людям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Выбирай писателя так, как выбираешь друга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пословица).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Как общественное мнение влияет на стиль поведения и образ мыслей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Человек и мир, в котором он живёт.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Согласны ли Вы с Гёте: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Человек не может жить в уединении, ему нужно общество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Какова роль дома и семьи в передаче жизненного опыта?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Что может мешать отцам и детям понять друг друга?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Дерзость разума или человечность спасительны для мира, по-вашему?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Какую роль в становлении личности может играть семья?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Какое влияние оказывает на человека общество?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перемен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Как, с вашей точки зрения, связаны понятия человек и история?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Что, с вашей точки зрения, означает выражение: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Жить в ногу со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временем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Что, с вашей точки зрения, меняет человека – время или его духовные силы?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Каковы, с вашей точки зрения, причины перемен в жизни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Что способно изменить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Почему, по вашему мнению, люди боятся перемен?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Связаны ли, с вашей точки зрения, понятия прогресс и регресс?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Какие исторические события способны изменить мировоззрения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Сложно ли жить в эпоху перемен?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Как Вы понимаете смысл высказывания Сэмюэла Батлера: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Перемены – это неизменность в меняющихся обстоятельствах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 утверждением Николы Буало: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Подверженность изменениям ‒ удел всего живого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метафорический смысл слов Эльдара Рязанова: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любое время года надо благодарно принимать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 древнегреческим философом Гераклитом,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утверждавшим: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движется и ничто не остаётся на месте, дважды тебе не войти в одну и ту же реку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меняется человеческое мышление в эпоху технического прогресса?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Влияют ли, по вашему мнению, культурные изменения в обществе на мировоззрение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Как эпоха влияет на взаимоотношения отцов и детей?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Какое влияние оказывают на человека победы и поражения его страны?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Выбор пути как жизненная проблема человека.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Какие вопросы волнуют человека в любую эпоху?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Может ли человек влиять на ход истории?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Какого человека можно назвать героем своего времени?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Чему учит история?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Поэзия – плуг, взрывающий время…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О.Э. Мандельштам)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Слова, в которых бьётся пульс нашего времени.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Разговор с собой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значит, по вашему мнению, быть самим собой?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Какие грани Вашей души помогла открыть художественная литература?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Разделяете ли Вы позицию психолога В. Леви: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Причина несчастной любви к другому ‒ несчастная любовь к себе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вечные вопросы к себе ставит перед Вами жизнь и как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художественная литература помогает найти на них ответы?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Что значит для Вас понять свое 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В чём, с вашей точки зрения, проявляется самосовершенствование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Что значит для Вас найти свой идеал?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Согласны ли Вы с утверждением О. Хаксли: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хотел изменить мир, но понял: единственное, что точно могу изменить, ‒ я сам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отличить верность себе от нежелания развиваться?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Как Вы понимаете выражение Цицерона: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человек ‒ отражение своего внутреннего мира: как человек мыслит, такой он и 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Согласны ли Вы с мнением Сократа: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Невозможно жить лучше, чем проводя жизнь в стремлении стать совершеннее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слова Г. Гессе: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Истинным призванием каждого может быть только одно ‒ найти самого себя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из героев художественных произведений помог Вам найти себя?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В чём опасность внутреннего разлада с собой?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Всегда ли в жизни нужно придерживаться своего мнения?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Сила или слабость человека проявляется в признании им своих ошибок?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что же ум и чувства нам даны?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И.А. Крылов)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Помогает ли дружба понять себя?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Важно ли человеку самому выбрать свой жизненный путь?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Какова роль книги в формировании внутреннего мира человека?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Согласны ли Вы с утверждением одного из героев Д.И. Фонвизина: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Совесть… остерегает прежде, нежели судья наказывает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 человеческой жизни: поиск и обретение.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Требует ли любовь работы над самим собой?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24.Согласны ли Вы с высказыванием Н.Ф. Федорова: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Жить нужно не для себя и не для других, а со всеми и для всех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Направление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Между прошлым и будущим: портрет моего поколения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бы Вы назвали героем нашего времени?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Каков портрет вашего поколения?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Чем, с вашей точки зрения, ваше поколение отличается от поколения ваших родителей?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В чём Вы видите связь между поколениями?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Какие ценности, с вашей точки зрения, являются вечными для прошлого, сегодняшнего и будущего поколения?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Как Вы понимаете смысл пословицы: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Молодость – золотое время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смысл пословицы: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Молодое сердце всегда ближе к правде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является героем для современного поколения?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Можно ли назвать поколение Z потерянным?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Согласны ли Вы с высказыванием А.С. Пушкина: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Неуважение к предкам есть первый признак безнравственности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Важно ли, с вашей точки зрения, сохранять связь между поколениями?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Может ли художественное произведение дать ответы на вопросы, волнующие современную молодежь?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О чём мечтает моё поколение?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Согласны ли Вы с мнением Дж. Оруэлла: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Каждое поколение считает себя более умным, чем предыдущее, и более мудрым, чем последующее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Актуальны ли для современного молодого поколения слова Оскара Уайльда: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древнегреческом портале античного мира было начертано: познай самого себя. На портале современного мира будет начертано: будь самим собой?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 нынешний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 минувший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возможно ли согласие?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Каковы, по-вашему, проблемы современного общества?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Зачем человеку заглядывать в будущее?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 Что способствует взаимопониманию людей разных поколений?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20. Кто он,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нашего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из литературных героев Вы узнаёте в своих современниках?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22. Почему тема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отцов и детей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часто присутствует во многих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произведениях литературы?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23. Какими, с вашей точки зрения, должны быть взаимоотношения между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родителями и детьми?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24. Чем для Вас может быть ценен опыт отцов?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Тексты для итогового изложения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Улыбка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Двери их квартир были напротив друг друга, и эти двое соседей часто встречались на лестничной площадке. Но один сосед всегда хмуро проходил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мимо второго как будто и не замечал его. А тот, наоборот, всегда хотел при встрече с соседом поприветствовать его, пожелать ему чего-то доброго, но сосед вёл себя так, что даже поздороваться не получалось.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проходили годы. Соседи старились. При встрече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доброжелательный сосед уже и не ждал приветствия от хмурого и лишь учтиво уступал ему дорогу.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однажды в гости к нему приехала внучка. Она была весёлая,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жизнерадостная и улыбчивая. Когда малышка встретила угрюмого соседа, она радостно с ним поздоровалась.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Сосед остановился. Этого он никак не ожидал. В девочке было столько нежности и доброты, что этот суровый человек даже смутился. Он не умел просто разговаривать с соседями и детьми. Он привык только приказывать…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Опустив голову, он поспешил к машине, которая ожидала его у подъезда.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он уселся в машину, а девочка помахала ему вслед рукой, он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сделал вид, что не заметил этого.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Встречались они довольно часто. Девочка всегда улыбалась. И соседу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становилось радостно на душе. Ему это стало нравиться, и однажды он даже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кивнул девочке в ответ на приветствие.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вдруг встречи с малышкой прекратились. Суровый сосед заметил, что в квартиру напротив приходит врач. А второй сосед всё так же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встречался ему на лестнице, но был почему-то без внучки. И тут этот хмурый человек понял, что именно этой девочки с её улыбкой ему теперь и не хватает…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однажды он не выдержал. Встретив соседа, он слегка приподнял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шляпу, сдержанно поприветствовал его и спросил: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А где же ваша внучка? Что-то её давно нет.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Она заболела.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в следующий раз они встретились на лестничной площадке,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хмурый сосед, поздоровавшись, открыл свой портфель. Достав из него плитку шоколада, он сказал смущённо: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Передайте Вашей девочке. Пусть поправляется.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торопливо пошёл к выходу. У доброжелательного соседа в глазах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появились слёзы, и ему как будто стало трудно дышать. Он даже не смог поблагодарить, лишь пошевелил губами.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этого, встречаясь, они уже говорили друг другу добрые слова… А когда девочка выздоровела и они встретились, малышка бросилась 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соседу и обняла его. И в глазах этого сурового человека появились слёзы.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(352 слова)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(По Б. Ганаго)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Капитан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Стёпка никогда не знал, что такое зависть. Ему казалось, что в жизни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происходят чудеса: он мечтает, например, о велосипеде, и все родственники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покупают ему на день рождения велосипед. Или захотел баян – соседка отдала баян своего мужа…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вот вчера отец Саньки, который был капитаном дальнего плавания, приехал в отпуск. В своей шикарной морской форме он вышел на улицу, посадил Саньку на плечо и понёс. Стёпка даже представил себя на месте Саньки…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Впервые Стёпка с разочарованием подумал о своём небольшого роста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отце, в его застиранных штанах и рубашке…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Обычно он с радостью ехал с папой на рыбалку, а сегодня нехотя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ответил, что согласится поехать, если папа разрешит ему искупаться. Отец был удивлен недовольным лицом сына.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Стёпке не везло на рыбалке, и он начал говорить, что лучше искупаться и ехать домой. Папа сказал, что с этой стороны озера плохое дно, надо переплыть на лодке на другую сторону. Но Стёпка впервые ослушался и прямо с лодки нырнул в воду. Что произошло, он не успел понять. Ему свело ногу судорогой, его тянуло ко дну, он раза два хлебнул воды. От испуга мальчик не мог даже позвать на помощь и только с тоской думал о такой близкой, но недосягаемой лодке.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понял, что происходит что-то плохое и, быстро сбросив одежду, поднырнул под сына. Стёпка вскарабкался ему на спину, и в эту минуту судорога прошла. Папа легко поплыл к берегу. Стёпка перестал бояться и представил себя капитаном на мостике корабля, плывущего в океане. Стёпка теперь так гордился, что папа у него отличный пловец. Он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вспомнил рассказ бабушки о том, что когда они отдыхали летом на Волге 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был ещё мальчишкой, – то на спор он переплыл Волгу.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Стёпке стало так приятно и радостно, что у него такой замечательный папа. Кроме того, он почувствовал, что ни один капитан, ни один даже самый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важный генерал не дорог ему так, как папа, который любит его, Стёпку. Любит ни за что, просто так!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(312 слов)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(По Т. Ломбиной)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Чудо-кузнец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Кузница стояла на краю посёлка. Она была построена ещё в давние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времена каким-то мужиком, который решил привлекать сюда проезжий народ своими изделиями. Он выстроил рядом с кузницей дом.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потом спустя годы местные мужики сожгли этот дом, а с ним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– и кузницу. Правда, скоро они поняли, что сделали это зря. И решили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расчистить то место, где был пожар, и восстановить кузницу, чтобы в ней снова закипела работа. Прикатили новый пень для наковальни, сшили мехи,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кузница снова начала приносить пользу селу.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вдруг кузница перестала работать. Случилось это потому, что умер кузнец Захар Панков. Захар был не просто кузнецом, он был настоящим мастером своего дела. Таких называют – золотые руки. И в современной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технике он хорошо разбирался. Был кузнец Захар Панков мужиком сурового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вида, носил густую бороду, волосы подвязывал тесьмой на лбу, как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старинный оружейный мастер.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нему даже из соседних районов люди приезжали с разными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сложными заказами. Вот сломается какая-нибудь деталь в тракторе во время работы, а найти такую же они нигде не могут. Всякие другие детали есть, а именно такой нет. И тогда механики идут к кузнецу Панкову: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Выручай,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Захар, надо бы что-то сделать!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Возьмёт кузнец аккуратно в руки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сломанную деталь, ни слова не скажет, только бережно завернёт её в тряпочку и положит в карман… И спрашивать было ничего не нужно – все знали, что если Захар Панков взял, то, значит, обязательно выручит. Помогал Захару молотобоец Ванюша…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осенью призвали Ванюшу на военную службу, и совсем опустела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кузница. Стоит она на краю посёлка посреди поля с распахнутыми воротами. Без кузницы жители посёлка чувствовали себя неуютно – так, как будто в их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доме остановились часы. Да и для хозяйства им её не хватало – ничего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починить нельзя. Очень сильно пожалели тогда жители посёлка, что в своё время не попросили Захара обучить какого-нибудь смышлёного мальчишку, который бы перенял все его секреты, его мастерство...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(300 слов)  (По Е. Носову)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Капалуха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приближались к горным лугам, где летом пасся скот. Стадо телят и бычков вышло на старую, заваленную деревьями просеку. Бычки и телята, да и мы тоже, шли медленно и устало.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одном месте на пути был небольшой бугорочек… Я быстро подошёл к бугорку, а по нему с расставленными в стороны крыльями бегает глухарка*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(охотники чаще называют её капалухой).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испугался, ведь чуть не наступил на гнездо. Оно было свито не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бугорке, а посреди просеки, под выступавшим из земли корнем, который закрывал его и с боков, и сверху. В этом гнезде, утеплённом мхом, лежали четыре яйца размером чуть поменьше куриных. Я потрогал одно яйцо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пальцем – оно было тёплое, почти горячее…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Капалуха, нервничая, отбежала в сторону. Крылья у неё так и были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расставлены, и она задевала ими землю. На гнезде она сидела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расставленными крыльями, прикрывала своих будущих детей, сохраняла для них тепло. В таком положении и остались от неподвижности крылья птицы.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пыталась и не могла взлететь. Наконец взлетела на ветку ели, села над нашими головами. И тут оказалось, что у неё живот и грудь до самой шеи голые, без пуха и перьев!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А пух-то она выщипала сама и яйца греет голым животом, чтобы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каждую каплю своего тепла отдать своим будущим птенцам, – сказал подошедший учитель.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Это как наша мама. Она всё нам отдаёт. Всё-всё, каждую капельку…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по-взрослому сказал кто-то из ребят.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все весело побежали от капалухиного гнезда. Капалуха сидела 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сучке, вытянув в нашу сторону шею. И, как только мы немного отошли, она плавно слетела с дерева, заползла в гнездо, расставила крылья и замерла.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она не успокоилась и внимательно следила за всем, что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происходило рядом. Сердце капалухи сильно билось, наполняя теплом и жизнью четыре крупных яйца, из которых через неделю или две, а может быть, и всего через несколько дней появятся глухарята.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они вырастут, они вспомнят о матери, которая отдаёт детям всё, иногда даже свою жизнь.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(309 слов) (По В. Астафьеву)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 Глухарка – крупная лесная птица, самка глухаря.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Рекомендации по подготовке к итоговому сочинению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Обучающихся 10 и 11 классов и их родителей необходимо ознакомить с нормативной базой итогового сочинения, открытыми тематическими направлениями для итогового сочинения, процедурой проверки итогового сочинения и изложения.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Выпускники 11 класса должны познакомиться 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Методическими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рекомендациями по подготовке к итоговому сочинению (изложению) для участников итогового сочинения (изложения)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иметь опыт работы с бланком регистрации и бланком записи, которые заполняются в процессе проведения итогового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Важно организовать самостоятельную работу обучающихся по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подготовке к экзамену: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подбор текстов художественных произведений, необходимых 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раскрытия тем итогового сочинения, и их повторение;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систематическое повторение основных норм русского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литературного языка (лексических, стилистических, грамматических,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орфографических и пунктуационных);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отработка умения создания связного текста на предложенную тему с учётом норм русского литературного языка.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Необходимо познакомить учащихся с инструкцией для выпускников, в которой изложены требования к сочинению (параметрам его оценки).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Инструкция представляет собой пошаговые рекомендации участникам итогового сочинения, в ней отражены требования, в соответствии с которыми выпускники должны строить свои сочинения, а эксперты ‒ оценивать их работы. Внимательное чтение инструкции, понимание изложенных в ней требований и точное их выполнение способствуют успешному написанию итогового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Осуществляя подготовку обучающихся к написанию итогового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в выпускных классах, учитель должен использовать задания, представленные в инструкции.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Основные требования к итоговому сочинению: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 теме. (В сочинении раскрыты понятия – ключевые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слова, входящие в формулировку темы и выражающие поставленную в нём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проблему.)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Наличие основной мысли. (Решена поставленная в формулировке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проблема.)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Доказательность основной мысли. (Даётся развёрнутая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аргументация своей позиции с привлечением текста художественного произведения; выдвинутые положения подтверждаются текстом.)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Полнота, глубина и самостоятельность раскрытия темы. (В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сочинении обучающегося есть рассуждение на предложенную тему, показано знание художественного произведения, использованного для аргументации, а также умение отбирать литературный материал применительно к данной теме.)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Связность, последовательность, логичность изложения. (Каждое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новое положение сочинения, развивающее основную мысль, является следствием предыдущего; вывод – следствие рассуждений.)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Стройность композиции сочинения. (Соблюдается соразмерность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частей сочинения: вступления, основной части, заключения).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Стилевое единство, выразительность повествования. (Для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сочинения характерна простота изложения, в нём отсутствуют словесные штампы, достигнута эмоциональность речи.)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Фактическая точность. (Отсутствуют искажения литературных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исторических фактов.)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Речевая грамотность. (Точный подбор слов для выражения своих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мыслей, целесообразное употребление лексических и синтаксических средств.)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оценке итогового сочинения особое внимание уделяется критерию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 теме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нацеливает на проверку содержания сочинения (сочинение соответствует теме; в нём дан ответ на вопрос,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поставленный в ней), и критерию №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Аргументация. Привлечение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литературного материала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позволяет оценить умение использовать литературный материал для построения рассуждения на предложенную тему и для аргументации своей позиции. Если при проверке сочинения по этим критериям учащийся получает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незачёт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ставится за всё сочинение.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Организуя подготовку учащихся 11 класса к итоговому сочинению,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учитель может рекомендовать следующий алгоритм написания сочинения: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1). Обдумывание темы, определение её границ, выявление содержания.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точно определить тему, необходимо в её формулировке найти ключевые слова, помогающие выявить проблему.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2). Формулировка основной мысли (идеи)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3). Подбор аргументов из произведения (произведений) отечественной или мировой литературы для доказательства основной мысли. Выпускник может выбрать свой путь осмысления предложенной темы (отвечать на вопрос, поставленный в теме, или размышлять над предложенной проблемой, или строить высказывание на основе связанных с темой тезисов).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4). Подбор фактического и литературного материала для убедительного обоснования тезисов.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5). Составление плана сочинения. План поможет написать стройную по композиции работу, избежать повторов, отклонений от темы. В каждом пункте плана можно указать примеры из текста и цитаты, необходимые для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раскрытия темы.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6). Написание текста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7). Проверка сочинения.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вырабатывать у учащихся привычку внимательно читать свою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работу. При первом чтении проверяется содержание сочинения. При повторном чтении осуществляется проверка его композиции и логики изложения материала. Наконец, выпускник проверяет речевую и языковую грамотность текста.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Важной частью подготовки обучающихся к сочинению является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совершенствование умения анализировать художественное произведение.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 текста предполагает выявление отдельных элементов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художественной формы и содержания. К формальным элементам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художественного текста относятся стиль, жанр, композиция, ритм. 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содержательным элементам – тема, идея, пафос, фабула, конфликт, характер.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Привлекая для аргументации произведение отечественной или мировой литературы, учащийся должен обязательно использовать элементы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смыслового анализа текста.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Завершая повторение изученного произведения, можно ставить перед школьниками контрольные вопросы, которые помогают выявить уровень усвоения произведения: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Перескажите сюжет произведения; выделите в нём экспозицию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завязку основного конфликта; разобравшись в его причинах, найдите кульминацию и развязку.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Охарактеризуйте конфликт (идеологический, социальный,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психологический и др.).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Какова система персонажей в произведении, как соотносятся герои между собой (противопоставлены или сопоставлены)?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основные проблемы, поставленные в произведении.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Определите авторскую позицию.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Перечислите основные черты стиля (поэтики) автора произведения.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Учителю следует уделить больше учебного времени анализу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письменных работ обучающихся после их тщательной проверки.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Анализ сочинений можно проводить в следующих формах: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рецензия учителя;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взаимное рецензирование обучающимися письменных работ друг друга;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разбор сочинений на уроке;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индивидуальное собеседование с учащимися по конкретным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замечаниям к их сочинениям;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редактирование своих работ школьниками с целью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совершенствования написанного;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над ошибками в сочинении (речевыми, грамматическими,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орфографическими и пунктуационными).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написании итоговых сочинений в 2019 – 2020 учебном году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выпускниками были допущены следующие типичные ошибки: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орфографические ошибки: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Правописание -ТСЯ ‒ -ТЬСЯ в глаголах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Правописание производных предлогов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Правописание безударных личных окончаний глаголов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Правописание И и Е в окончаниях существительных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 ‒ НН в суффиксах страдательных причастий, отглагольных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прилагательных полной формы, а также существительных,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образованных от них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пунктуационные ошибки: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Знаки препинания в сложноподчинённых предложениях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Знаки препинания при вводных словах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Немотивированная постановка запятых;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Знаки препинания в сложносочинённых предложениях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Обособление обстоятельств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Обособление приложений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Знаки препинания в сложноподчинённых предложениях 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однородными придаточными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грамматические ошибки: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нарушение управления;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ошибочное словообразование формы имени существительного;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в построении предложений с деепричастным оборотом;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ошибки в построении сложноподчинённых предложений;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речевые ошибки: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речевая недостаточность (необоснованный пропуск слова);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употребление слова в несвойственном ему значении;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неоправданное повторение слова;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употребление иностилевых слов и выражений;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нарушение лексической сочетаемости;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неудачное употребление местоимений.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Итоговое сочинение является результатом систематической работы,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осуществляемой на уроках русского языка и литературы на протяжении всех лет обучения. В практике школьного преподавания русского языка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литературы следует увеличить количество специальных уроков для обучения написанию сочинений и уроков, посвящённых аналитическим разборам письменных творческих работ учащихся. Рекомендуется также включать в учебную работу контрольные сочинения на основе художественных произведений.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ipi.ru/ege-i-gve-11/itogovoe-sochineni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